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2F5" w:rsidRDefault="00F642F5" w:rsidP="00F642F5">
      <w:pPr>
        <w:spacing w:after="0" w:line="360" w:lineRule="auto"/>
        <w:jc w:val="center"/>
        <w:rPr>
          <w:rFonts w:ascii="Arial" w:hAnsi="Arial"/>
          <w:b/>
          <w:sz w:val="24"/>
        </w:rPr>
      </w:pPr>
      <w:r>
        <w:rPr>
          <w:rFonts w:ascii="Arial" w:hAnsi="Arial"/>
          <w:b/>
          <w:sz w:val="24"/>
        </w:rPr>
        <w:t>PROYECTO DE DECLARACIÓN</w:t>
      </w:r>
    </w:p>
    <w:p w:rsidR="00F642F5" w:rsidRDefault="00F642F5" w:rsidP="00F642F5">
      <w:pPr>
        <w:spacing w:after="0" w:line="360" w:lineRule="auto"/>
        <w:jc w:val="center"/>
        <w:rPr>
          <w:rFonts w:ascii="Arial" w:hAnsi="Arial"/>
          <w:b/>
          <w:sz w:val="24"/>
        </w:rPr>
      </w:pPr>
    </w:p>
    <w:p w:rsidR="00F642F5" w:rsidRDefault="00F642F5" w:rsidP="00F642F5">
      <w:pPr>
        <w:spacing w:after="0" w:line="360" w:lineRule="auto"/>
        <w:jc w:val="both"/>
        <w:rPr>
          <w:rFonts w:ascii="Arial" w:hAnsi="Arial"/>
          <w:sz w:val="24"/>
        </w:rPr>
      </w:pPr>
      <w:r>
        <w:rPr>
          <w:rFonts w:ascii="Arial" w:hAnsi="Arial"/>
          <w:sz w:val="24"/>
        </w:rPr>
        <w:t xml:space="preserve">La Legislatura de la Ciudad Autónoma de Buenos Aires conmemora el quinto aniversario del fallecimiento de la militante popular y referente feminista, Verónica Marzano, ocurrido el jueves 8 de junio de 2017. </w:t>
      </w: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both"/>
        <w:rPr>
          <w:rFonts w:ascii="Arial" w:hAnsi="Arial"/>
          <w:sz w:val="24"/>
        </w:rPr>
      </w:pPr>
    </w:p>
    <w:p w:rsidR="00F642F5" w:rsidRDefault="00F642F5" w:rsidP="00F642F5">
      <w:pPr>
        <w:spacing w:after="0" w:line="360" w:lineRule="auto"/>
        <w:jc w:val="center"/>
        <w:rPr>
          <w:rFonts w:ascii="Arial" w:hAnsi="Arial"/>
          <w:b/>
          <w:sz w:val="24"/>
        </w:rPr>
      </w:pPr>
      <w:r>
        <w:rPr>
          <w:rFonts w:ascii="Arial" w:hAnsi="Arial"/>
          <w:b/>
          <w:sz w:val="24"/>
        </w:rPr>
        <w:br w:type="page"/>
      </w:r>
      <w:r>
        <w:rPr>
          <w:rFonts w:ascii="Arial" w:hAnsi="Arial"/>
          <w:b/>
          <w:sz w:val="24"/>
        </w:rPr>
        <w:lastRenderedPageBreak/>
        <w:t>FUNDAMENTOS</w:t>
      </w:r>
    </w:p>
    <w:p w:rsidR="00F642F5" w:rsidRDefault="00F642F5" w:rsidP="00F642F5">
      <w:pPr>
        <w:spacing w:after="0" w:line="360" w:lineRule="auto"/>
        <w:jc w:val="center"/>
        <w:rPr>
          <w:rFonts w:ascii="Arial" w:hAnsi="Arial"/>
          <w:b/>
          <w:sz w:val="24"/>
        </w:rPr>
      </w:pPr>
    </w:p>
    <w:p w:rsidR="00F642F5" w:rsidRDefault="00F642F5" w:rsidP="00F642F5">
      <w:pPr>
        <w:spacing w:after="0" w:line="360" w:lineRule="auto"/>
        <w:jc w:val="center"/>
        <w:rPr>
          <w:rFonts w:ascii="Arial" w:hAnsi="Arial"/>
          <w:sz w:val="24"/>
        </w:rPr>
      </w:pPr>
    </w:p>
    <w:p w:rsidR="00F642F5" w:rsidRDefault="00F642F5" w:rsidP="00F642F5">
      <w:pPr>
        <w:spacing w:after="0" w:line="360" w:lineRule="auto"/>
        <w:rPr>
          <w:rFonts w:ascii="Arial" w:hAnsi="Arial"/>
          <w:sz w:val="24"/>
        </w:rPr>
      </w:pPr>
      <w:r>
        <w:rPr>
          <w:rFonts w:ascii="Arial" w:hAnsi="Arial"/>
          <w:sz w:val="24"/>
        </w:rPr>
        <w:t>Sr. Presidente:</w:t>
      </w:r>
    </w:p>
    <w:p w:rsidR="00F642F5" w:rsidRDefault="00F642F5" w:rsidP="00F642F5">
      <w:pPr>
        <w:spacing w:after="0" w:line="360" w:lineRule="auto"/>
        <w:jc w:val="center"/>
        <w:rPr>
          <w:rFonts w:ascii="Arial" w:hAnsi="Arial"/>
          <w:b/>
          <w:sz w:val="24"/>
        </w:rPr>
      </w:pPr>
    </w:p>
    <w:p w:rsidR="00F642F5" w:rsidRDefault="00F642F5" w:rsidP="00F642F5">
      <w:pPr>
        <w:spacing w:after="0" w:line="360" w:lineRule="auto"/>
        <w:ind w:firstLine="1418"/>
        <w:jc w:val="both"/>
        <w:rPr>
          <w:rFonts w:ascii="Arial" w:hAnsi="Arial"/>
          <w:sz w:val="24"/>
        </w:rPr>
      </w:pPr>
      <w:r>
        <w:rPr>
          <w:rFonts w:ascii="Arial" w:hAnsi="Arial"/>
          <w:sz w:val="24"/>
        </w:rPr>
        <w:t xml:space="preserve">El jueves 8 de junio 2017 fue un día triste para el campo popular; pasadas las diez de la noche Verónica Marzano fallecía luego de que su auto fuera embestido por una formación del ferrocarril Belgrano Sur en el barrio de Villa Lugano. Tenía 42 años. </w:t>
      </w:r>
    </w:p>
    <w:p w:rsidR="00F642F5" w:rsidRDefault="00F642F5" w:rsidP="00F642F5">
      <w:pPr>
        <w:spacing w:after="0" w:line="360" w:lineRule="auto"/>
        <w:ind w:firstLine="1418"/>
        <w:jc w:val="both"/>
        <w:rPr>
          <w:rFonts w:ascii="Arial" w:hAnsi="Arial"/>
          <w:sz w:val="24"/>
        </w:rPr>
      </w:pPr>
      <w:r>
        <w:rPr>
          <w:rFonts w:ascii="Arial" w:hAnsi="Arial"/>
          <w:sz w:val="24"/>
        </w:rPr>
        <w:t xml:space="preserve">Trabajadora Social, estudiante de abogacía, feminista y militante popular, se definía como "lesbiana y peronista". Fue fundadora del colectivo" Lesbianas y Feministas por la descriminalización del aborto" y del "Frente por la igualdad Hilda Torres". Junto a su pareja Coco Gonorazky, creo la revista </w:t>
      </w:r>
      <w:r>
        <w:rPr>
          <w:rFonts w:ascii="Arial" w:hAnsi="Arial"/>
          <w:i/>
          <w:sz w:val="24"/>
        </w:rPr>
        <w:t>Baruyera, una tromba lesbiana feminista</w:t>
      </w:r>
      <w:r>
        <w:rPr>
          <w:rFonts w:ascii="Arial" w:hAnsi="Arial"/>
          <w:sz w:val="24"/>
        </w:rPr>
        <w:t>, que se editó entre 2007 y 2009.</w:t>
      </w:r>
    </w:p>
    <w:p w:rsidR="00F642F5" w:rsidRDefault="00F642F5" w:rsidP="00F642F5">
      <w:pPr>
        <w:spacing w:after="0" w:line="360" w:lineRule="auto"/>
        <w:ind w:firstLine="1418"/>
        <w:jc w:val="both"/>
        <w:rPr>
          <w:rFonts w:ascii="Arial" w:hAnsi="Arial"/>
          <w:sz w:val="24"/>
        </w:rPr>
      </w:pPr>
      <w:r>
        <w:rPr>
          <w:rFonts w:ascii="Arial" w:hAnsi="Arial"/>
          <w:i/>
          <w:sz w:val="24"/>
        </w:rPr>
        <w:t xml:space="preserve">"Baruyeras son, entonces, las mujeres que no se esconden, que se rebelan, que se entrelazan. Las que se enfrentan valientes a la hostilidad de un "mundo" planeado por otras mentes, para otros cuerpos, para otros deseos. Mujeres reveladas, mujeres indecentes. Fantaseando sueños subversivos, modelando nuevos paradigmas. Mujeres transformadas. Mujeres que abren puertas, mujeres que patean escritorios", </w:t>
      </w:r>
      <w:r>
        <w:rPr>
          <w:rFonts w:ascii="Arial" w:hAnsi="Arial"/>
          <w:sz w:val="24"/>
        </w:rPr>
        <w:t>escribió en un editorial del primer número titulado "Obertura".</w:t>
      </w:r>
    </w:p>
    <w:p w:rsidR="00F642F5" w:rsidRDefault="00F642F5" w:rsidP="00F642F5">
      <w:pPr>
        <w:spacing w:after="0" w:line="360" w:lineRule="auto"/>
        <w:ind w:firstLine="1418"/>
        <w:jc w:val="both"/>
        <w:rPr>
          <w:rFonts w:ascii="Arial" w:hAnsi="Arial"/>
          <w:sz w:val="24"/>
        </w:rPr>
      </w:pPr>
      <w:r>
        <w:rPr>
          <w:rFonts w:ascii="Arial" w:hAnsi="Arial"/>
          <w:sz w:val="24"/>
        </w:rPr>
        <w:t>Docente universitaria de cátedras sobre géneros y diversidades, autora y coautora de múltiples guías y protocolos para un aborto seguro, fue también coordinadora de distintos programas ministeriales, entre los que se puede mencionar el Equipo de Formación de la Subsecretaria de Unidad de Coordinación Nacional para la Prevención, Asistencia y Erradicación de la Violencia hacia las Mujeres. Su compromiso en mejorar la vida de los feminismos y las disidencias, se tradujo en políticas públicas que transformaron la vida de miles, como el programa "Ellas Hacen", desarrollado junto con otras compañeras del Ministerio de Desarrollo Social de la Nación.</w:t>
      </w:r>
    </w:p>
    <w:p w:rsidR="00F642F5" w:rsidRDefault="00F642F5" w:rsidP="00F642F5">
      <w:pPr>
        <w:spacing w:after="0" w:line="360" w:lineRule="auto"/>
        <w:ind w:firstLine="1418"/>
        <w:jc w:val="both"/>
        <w:rPr>
          <w:rFonts w:ascii="Arial" w:hAnsi="Arial"/>
          <w:sz w:val="24"/>
        </w:rPr>
      </w:pPr>
      <w:r>
        <w:rPr>
          <w:rFonts w:ascii="Arial" w:hAnsi="Arial"/>
          <w:sz w:val="24"/>
        </w:rPr>
        <w:t>Verónica "Vero" Marzano supo dar cuenta de una gran capacidad para contagiar valores, para pensar políticas que trascienda su tiempo histórico. Dueña de una gran personalidad, solidaridad y templanza transitaba sus días "haciendo escuela" a su paso.</w:t>
      </w:r>
    </w:p>
    <w:p w:rsidR="00F642F5" w:rsidRDefault="00F642F5" w:rsidP="00F642F5">
      <w:pPr>
        <w:spacing w:after="0" w:line="360" w:lineRule="auto"/>
        <w:ind w:firstLine="1418"/>
        <w:jc w:val="both"/>
        <w:rPr>
          <w:rFonts w:ascii="Arial" w:hAnsi="Arial"/>
          <w:sz w:val="24"/>
        </w:rPr>
      </w:pPr>
      <w:r>
        <w:rPr>
          <w:rFonts w:ascii="Arial" w:hAnsi="Arial"/>
          <w:sz w:val="24"/>
        </w:rPr>
        <w:lastRenderedPageBreak/>
        <w:t xml:space="preserve"> Hace cinco años, su partida dejó un espacio difícil de llenar dentro de las militancias de género en particular y de la militancia política en general. La enorme construcción socio política de Verónica Marzano guío a muchas personas incluso a quienes la vida las y los había puesto como protagonistas de historias que, en principio parecían, no tener que ver con ella. Su capacidad de conducción hizo crecer a muchas y muchos militantes y actores políticos. Nos dejó la enseñanza de que una patria feminista solo es posible con justicia social.</w:t>
      </w:r>
    </w:p>
    <w:p w:rsidR="00F642F5" w:rsidRDefault="00F642F5" w:rsidP="00F642F5">
      <w:pPr>
        <w:spacing w:after="0" w:line="360" w:lineRule="auto"/>
        <w:ind w:firstLine="1418"/>
        <w:jc w:val="both"/>
        <w:rPr>
          <w:rFonts w:ascii="Arial" w:hAnsi="Arial"/>
          <w:sz w:val="24"/>
        </w:rPr>
      </w:pPr>
      <w:r>
        <w:rPr>
          <w:rFonts w:ascii="Arial" w:hAnsi="Arial"/>
          <w:sz w:val="24"/>
        </w:rPr>
        <w:t>Su legado es enorme, atemporal y su "presencia ausente", por esas sinrazones de la vida, se acrecienta en quienes han tenido el privilegio de conocer a una imprescindible para nuestro tiempo histórico.</w:t>
      </w:r>
    </w:p>
    <w:p w:rsidR="00F642F5" w:rsidRDefault="00F642F5" w:rsidP="00F642F5">
      <w:pPr>
        <w:spacing w:after="0" w:line="360" w:lineRule="auto"/>
        <w:ind w:firstLine="1418"/>
        <w:jc w:val="both"/>
        <w:rPr>
          <w:rFonts w:ascii="Arial" w:hAnsi="Arial"/>
          <w:sz w:val="24"/>
        </w:rPr>
      </w:pPr>
    </w:p>
    <w:p w:rsidR="00F642F5" w:rsidRDefault="00F642F5" w:rsidP="00F642F5">
      <w:pPr>
        <w:spacing w:after="0" w:line="360" w:lineRule="auto"/>
        <w:ind w:firstLine="1418"/>
        <w:jc w:val="both"/>
        <w:rPr>
          <w:rFonts w:ascii="Arial" w:hAnsi="Arial"/>
          <w:sz w:val="24"/>
        </w:rPr>
      </w:pPr>
      <w:r>
        <w:rPr>
          <w:rFonts w:ascii="Arial" w:hAnsi="Arial"/>
          <w:sz w:val="24"/>
        </w:rPr>
        <w:t>Por lo expuesto y apelando a la sensibilidad de mis pares solicito el acompañamiento de este proyecto.</w:t>
      </w:r>
    </w:p>
    <w:p w:rsidR="00B626EB" w:rsidRPr="00A637A1" w:rsidRDefault="00B626EB" w:rsidP="004A5A3E"/>
    <w:sectPr w:rsidR="00B626EB" w:rsidRPr="00A637A1"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F83" w:rsidRDefault="00AD1F83">
      <w:r>
        <w:separator/>
      </w:r>
    </w:p>
  </w:endnote>
  <w:endnote w:type="continuationSeparator" w:id="1">
    <w:p w:rsidR="00AD1F83" w:rsidRDefault="00AD1F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E6D3C" w:rsidRPr="009E6D3C">
        <w:rPr>
          <w:noProof/>
          <w:color w:val="333333"/>
          <w:sz w:val="20"/>
        </w:rPr>
        <w:t>23/05/2022 02:47:00</w:t>
      </w:r>
      <w:r w:rsidR="009E6D3C">
        <w:rPr>
          <w:noProof/>
        </w:rPr>
        <w:t xml:space="preserve"> p.m.</w:t>
      </w:r>
    </w:fldSimple>
    <w:r w:rsidRPr="001C19C4">
      <w:rPr>
        <w:color w:val="333333"/>
        <w:sz w:val="20"/>
      </w:rPr>
      <w:t xml:space="preserve">  -  Cantidad de caracteres: </w:t>
    </w:r>
    <w:fldSimple w:instr=" NUMCHARS  \* MERGEFORMAT ">
      <w:r w:rsidR="009E6D3C" w:rsidRPr="009E6D3C">
        <w:rPr>
          <w:noProof/>
          <w:color w:val="333333"/>
          <w:sz w:val="20"/>
        </w:rPr>
        <w:t>2623</w:t>
      </w:r>
    </w:fldSimple>
    <w:r w:rsidRPr="001C19C4">
      <w:rPr>
        <w:color w:val="333333"/>
        <w:sz w:val="20"/>
      </w:rPr>
      <w:t xml:space="preserve"> - Cantidad de palabras: </w:t>
    </w:r>
    <w:fldSimple w:instr=" NUMWORDS  \* MERGEFORMAT ">
      <w:r w:rsidR="009E6D3C" w:rsidRPr="009E6D3C">
        <w:rPr>
          <w:noProof/>
          <w:color w:val="333333"/>
          <w:sz w:val="20"/>
        </w:rPr>
        <w:t>480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FD0638" w:rsidRPr="001C19C4">
      <w:rPr>
        <w:rStyle w:val="Nmerodepgina"/>
        <w:color w:val="333333"/>
      </w:rPr>
      <w:fldChar w:fldCharType="begin"/>
    </w:r>
    <w:r w:rsidRPr="001C19C4">
      <w:rPr>
        <w:rStyle w:val="Nmerodepgina"/>
        <w:color w:val="333333"/>
      </w:rPr>
      <w:instrText xml:space="preserve"> PAGE </w:instrText>
    </w:r>
    <w:r w:rsidR="00FD0638" w:rsidRPr="001C19C4">
      <w:rPr>
        <w:rStyle w:val="Nmerodepgina"/>
        <w:color w:val="333333"/>
      </w:rPr>
      <w:fldChar w:fldCharType="separate"/>
    </w:r>
    <w:r w:rsidR="009E6D3C">
      <w:rPr>
        <w:rStyle w:val="Nmerodepgina"/>
        <w:noProof/>
        <w:color w:val="333333"/>
      </w:rPr>
      <w:t>2</w:t>
    </w:r>
    <w:r w:rsidR="00FD0638" w:rsidRPr="001C19C4">
      <w:rPr>
        <w:rStyle w:val="Nmerodepgina"/>
        <w:color w:val="333333"/>
      </w:rPr>
      <w:fldChar w:fldCharType="end"/>
    </w:r>
    <w:r w:rsidRPr="001C19C4">
      <w:rPr>
        <w:rStyle w:val="Nmerodepgina"/>
        <w:color w:val="333333"/>
      </w:rPr>
      <w:t>/</w:t>
    </w:r>
    <w:fldSimple w:instr=" NUMPAGES  \* MERGEFORMAT ">
      <w:r w:rsidR="009E6D3C" w:rsidRPr="009E6D3C">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F83" w:rsidRDefault="00AD1F83">
      <w:r>
        <w:separator/>
      </w:r>
    </w:p>
  </w:footnote>
  <w:footnote w:type="continuationSeparator" w:id="1">
    <w:p w:rsidR="00AD1F83" w:rsidRDefault="00AD1F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2770"/>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0577C"/>
    <w:rsid w:val="00127D10"/>
    <w:rsid w:val="00136787"/>
    <w:rsid w:val="00145948"/>
    <w:rsid w:val="00155C7C"/>
    <w:rsid w:val="00160A2A"/>
    <w:rsid w:val="001614A7"/>
    <w:rsid w:val="00170374"/>
    <w:rsid w:val="00191998"/>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933"/>
    <w:rsid w:val="002F1B31"/>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1C75"/>
    <w:rsid w:val="0040761B"/>
    <w:rsid w:val="00422C3F"/>
    <w:rsid w:val="004354AC"/>
    <w:rsid w:val="00446E1A"/>
    <w:rsid w:val="004847CA"/>
    <w:rsid w:val="004A5A3E"/>
    <w:rsid w:val="004B7714"/>
    <w:rsid w:val="004C22CC"/>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22CA"/>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433E2"/>
    <w:rsid w:val="00846702"/>
    <w:rsid w:val="008553EB"/>
    <w:rsid w:val="0086333F"/>
    <w:rsid w:val="00870A2D"/>
    <w:rsid w:val="0087782E"/>
    <w:rsid w:val="008844BF"/>
    <w:rsid w:val="0088546A"/>
    <w:rsid w:val="00890C59"/>
    <w:rsid w:val="00890E2F"/>
    <w:rsid w:val="008938E5"/>
    <w:rsid w:val="008B4536"/>
    <w:rsid w:val="008C11D4"/>
    <w:rsid w:val="008C4AC3"/>
    <w:rsid w:val="00906685"/>
    <w:rsid w:val="00910E0F"/>
    <w:rsid w:val="0091690E"/>
    <w:rsid w:val="00947238"/>
    <w:rsid w:val="009624FC"/>
    <w:rsid w:val="0096461D"/>
    <w:rsid w:val="009953AF"/>
    <w:rsid w:val="00996E34"/>
    <w:rsid w:val="009A6E2B"/>
    <w:rsid w:val="009B4FAC"/>
    <w:rsid w:val="009C20D3"/>
    <w:rsid w:val="009E5835"/>
    <w:rsid w:val="009E6D3C"/>
    <w:rsid w:val="009F4E01"/>
    <w:rsid w:val="00A06A2B"/>
    <w:rsid w:val="00A07090"/>
    <w:rsid w:val="00A11AD7"/>
    <w:rsid w:val="00A1286B"/>
    <w:rsid w:val="00A240CA"/>
    <w:rsid w:val="00A36765"/>
    <w:rsid w:val="00A37C1D"/>
    <w:rsid w:val="00A40D86"/>
    <w:rsid w:val="00A43208"/>
    <w:rsid w:val="00A47920"/>
    <w:rsid w:val="00A502EF"/>
    <w:rsid w:val="00A52401"/>
    <w:rsid w:val="00A55E61"/>
    <w:rsid w:val="00A637A1"/>
    <w:rsid w:val="00A66804"/>
    <w:rsid w:val="00A75EED"/>
    <w:rsid w:val="00A7779B"/>
    <w:rsid w:val="00A878E2"/>
    <w:rsid w:val="00A962A7"/>
    <w:rsid w:val="00AA08DB"/>
    <w:rsid w:val="00AA2FEA"/>
    <w:rsid w:val="00AA7C22"/>
    <w:rsid w:val="00AB0A73"/>
    <w:rsid w:val="00AB5EB2"/>
    <w:rsid w:val="00AC3839"/>
    <w:rsid w:val="00AD15E2"/>
    <w:rsid w:val="00AD1F83"/>
    <w:rsid w:val="00AE2E8F"/>
    <w:rsid w:val="00AF5760"/>
    <w:rsid w:val="00AF6352"/>
    <w:rsid w:val="00AF7A29"/>
    <w:rsid w:val="00B05649"/>
    <w:rsid w:val="00B1723C"/>
    <w:rsid w:val="00B177FE"/>
    <w:rsid w:val="00B264C1"/>
    <w:rsid w:val="00B31B65"/>
    <w:rsid w:val="00B3220A"/>
    <w:rsid w:val="00B36178"/>
    <w:rsid w:val="00B4532F"/>
    <w:rsid w:val="00B46232"/>
    <w:rsid w:val="00B626EB"/>
    <w:rsid w:val="00B85EE2"/>
    <w:rsid w:val="00BA7124"/>
    <w:rsid w:val="00BD429E"/>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B159F"/>
    <w:rsid w:val="00CC20B0"/>
    <w:rsid w:val="00CE163F"/>
    <w:rsid w:val="00CE2F33"/>
    <w:rsid w:val="00CF5B43"/>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B6"/>
    <w:rsid w:val="00E30CFF"/>
    <w:rsid w:val="00E47D71"/>
    <w:rsid w:val="00E55186"/>
    <w:rsid w:val="00E5658D"/>
    <w:rsid w:val="00E615F1"/>
    <w:rsid w:val="00E63146"/>
    <w:rsid w:val="00E64A1D"/>
    <w:rsid w:val="00E65DE7"/>
    <w:rsid w:val="00E74920"/>
    <w:rsid w:val="00E81EE5"/>
    <w:rsid w:val="00E91F21"/>
    <w:rsid w:val="00EB6956"/>
    <w:rsid w:val="00EC0173"/>
    <w:rsid w:val="00EE6672"/>
    <w:rsid w:val="00EF0D22"/>
    <w:rsid w:val="00F03CE4"/>
    <w:rsid w:val="00F13C69"/>
    <w:rsid w:val="00F41DF6"/>
    <w:rsid w:val="00F52245"/>
    <w:rsid w:val="00F5569F"/>
    <w:rsid w:val="00F60308"/>
    <w:rsid w:val="00F640D0"/>
    <w:rsid w:val="00F642F5"/>
    <w:rsid w:val="00F75389"/>
    <w:rsid w:val="00F903E8"/>
    <w:rsid w:val="00FA0C8C"/>
    <w:rsid w:val="00FA420E"/>
    <w:rsid w:val="00FB4F49"/>
    <w:rsid w:val="00FD0638"/>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styleId="NormalWeb">
    <w:name w:val="Normal (Web)"/>
    <w:basedOn w:val="Normal"/>
    <w:uiPriority w:val="99"/>
    <w:unhideWhenUsed/>
    <w:rsid w:val="00CE2F3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semiHidden/>
    <w:unhideWhenUsed/>
    <w:rsid w:val="00BD429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3</Pages>
  <Words>480</Words>
  <Characters>2623</Characters>
  <Application>Microsoft Office Word</Application>
  <DocSecurity>0</DocSecurity>
  <Lines>72</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2022-05-19T17:12:00Z</cp:lastPrinted>
  <dcterms:created xsi:type="dcterms:W3CDTF">2022-05-26T13:58:00Z</dcterms:created>
  <dcterms:modified xsi:type="dcterms:W3CDTF">2022-05-26T13:58:00Z</dcterms:modified>
</cp:coreProperties>
</file>