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1A1CFF">
        <w:rPr>
          <w:rFonts w:ascii="Times New Roman" w:eastAsia="Times New Roman" w:hAnsi="Times New Roman" w:cs="Times New Roman"/>
          <w:b/>
          <w:lang w:eastAsia="es-AR"/>
        </w:rPr>
        <w:t>1811</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1A1CFF"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1A1CFF" w:rsidRPr="001A1CFF">
        <w:t xml:space="preserve"> </w:t>
      </w:r>
      <w:r w:rsidR="001A1CFF">
        <w:t>e</w:t>
      </w:r>
      <w:r w:rsidR="001A1CFF" w:rsidRPr="001A1CFF">
        <w:rPr>
          <w:rFonts w:ascii="Times New Roman" w:eastAsia="Times New Roman" w:hAnsi="Times New Roman" w:cs="Times New Roman"/>
          <w:lang w:eastAsia="es-AR"/>
        </w:rPr>
        <w:t xml:space="preserve">l </w:t>
      </w:r>
      <w:r w:rsidR="001A1CFF">
        <w:rPr>
          <w:rFonts w:ascii="Times New Roman" w:eastAsia="Times New Roman" w:hAnsi="Times New Roman" w:cs="Times New Roman"/>
          <w:lang w:eastAsia="es-AR"/>
        </w:rPr>
        <w:t>e</w:t>
      </w:r>
      <w:r w:rsidR="001A1CFF" w:rsidRPr="001A1CFF">
        <w:rPr>
          <w:rFonts w:ascii="Times New Roman" w:eastAsia="Times New Roman" w:hAnsi="Times New Roman" w:cs="Times New Roman"/>
          <w:lang w:eastAsia="es-AR"/>
        </w:rPr>
        <w:t>xpediente N°1811-D-2022 iniciado por el Diputado Claudio Morresi que busca declarar de interés cultural de la Ciudad Autónoma de Buenos Aires el trío vocal de música popular "Papusas" integrado por Celina Castro, Cristina Grisolía y Mónica Fudin y</w:t>
      </w:r>
      <w:r w:rsidR="001A1CFF">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Default="008160C8" w:rsidP="001A1CFF">
      <w:pPr>
        <w:spacing w:after="0" w:line="240" w:lineRule="auto"/>
        <w:jc w:val="both"/>
        <w:rPr>
          <w:rFonts w:ascii="Times New Roman" w:eastAsia="Times New Roman" w:hAnsi="Times New Roman" w:cs="Times New Roman"/>
          <w:lang w:eastAsia="es-AR"/>
        </w:rPr>
      </w:pPr>
    </w:p>
    <w:p w:rsidR="001A1CFF" w:rsidRDefault="001A1CFF" w:rsidP="001A1CFF">
      <w:pPr>
        <w:spacing w:after="0" w:line="240" w:lineRule="auto"/>
        <w:ind w:firstLine="708"/>
        <w:jc w:val="both"/>
        <w:rPr>
          <w:rFonts w:ascii="Times New Roman" w:eastAsia="Times New Roman" w:hAnsi="Times New Roman" w:cs="Times New Roman"/>
          <w:lang w:eastAsia="es-AR"/>
        </w:rPr>
      </w:pPr>
      <w:r w:rsidRPr="001A1CFF">
        <w:rPr>
          <w:rFonts w:ascii="Times New Roman" w:eastAsia="Times New Roman" w:hAnsi="Times New Roman" w:cs="Times New Roman"/>
          <w:lang w:eastAsia="es-AR"/>
        </w:rPr>
        <w:t>Que "Papusas" es un trío vocal de música popular cuyas intérpretes son las mujeres Celina Castro -Magister en Educación-, Mónica Fudín -Dra. en Psicología y Psicoanalista- y Cristina Grisolía -Productora artística. Aunque de profesiones diversas y distintas, se vienen formando como interpretes musicales desde 2008.</w:t>
      </w:r>
    </w:p>
    <w:p w:rsidR="001A1CFF" w:rsidRPr="001A1CFF" w:rsidRDefault="001A1CFF" w:rsidP="001A1CFF">
      <w:pPr>
        <w:spacing w:after="0" w:line="240" w:lineRule="auto"/>
        <w:ind w:firstLine="708"/>
        <w:jc w:val="both"/>
        <w:rPr>
          <w:rFonts w:ascii="Times New Roman" w:eastAsia="Times New Roman" w:hAnsi="Times New Roman" w:cs="Times New Roman"/>
          <w:lang w:eastAsia="es-AR"/>
        </w:rPr>
      </w:pPr>
    </w:p>
    <w:p w:rsidR="001A1CFF" w:rsidRPr="001A1CFF" w:rsidRDefault="001A1CFF" w:rsidP="001A1CFF">
      <w:pPr>
        <w:spacing w:after="0" w:line="240" w:lineRule="auto"/>
        <w:ind w:firstLine="708"/>
        <w:jc w:val="both"/>
        <w:rPr>
          <w:rFonts w:ascii="Times New Roman" w:eastAsia="Times New Roman" w:hAnsi="Times New Roman" w:cs="Times New Roman"/>
          <w:lang w:eastAsia="es-AR"/>
        </w:rPr>
      </w:pPr>
      <w:r w:rsidRPr="001A1CFF">
        <w:rPr>
          <w:rFonts w:ascii="Times New Roman" w:eastAsia="Times New Roman" w:hAnsi="Times New Roman" w:cs="Times New Roman"/>
          <w:lang w:eastAsia="es-AR"/>
        </w:rPr>
        <w:t>Que Incluyen estudios varios de talleres de canto -con Diego Turner, Diego Frenkel, Clara Terán, Cristina Basilik, Marcelo Perea, Fabián Callay, Elizabeth Dolinska y Rubén Macri-, coach escénico -con Mauricio Meyer-, counseling artístico -con Romina Dávila-, actuación -con Gipsy Bonafina- escuela de tango -con Gabriel Menéndez del Colegium Musicum-, cursos de marketing musical -con Javier Varela Sosa. Asimismo, son parte del colectivo organizador del Área Musical del Centro Cultural de la Escuela Freudiana de Buenos Aires.</w:t>
      </w:r>
    </w:p>
    <w:p w:rsidR="001A1CFF" w:rsidRPr="001A1CFF" w:rsidRDefault="001A1CFF" w:rsidP="001A1CFF">
      <w:pPr>
        <w:spacing w:after="0" w:line="240" w:lineRule="auto"/>
        <w:jc w:val="both"/>
        <w:rPr>
          <w:rFonts w:ascii="Times New Roman" w:eastAsia="Times New Roman" w:hAnsi="Times New Roman" w:cs="Times New Roman"/>
          <w:lang w:eastAsia="es-AR"/>
        </w:rPr>
      </w:pPr>
      <w:r w:rsidRPr="001A1CFF">
        <w:rPr>
          <w:rFonts w:ascii="Times New Roman" w:eastAsia="Times New Roman" w:hAnsi="Times New Roman" w:cs="Times New Roman"/>
          <w:lang w:eastAsia="es-AR"/>
        </w:rPr>
        <w:t>Que esta amplia formación les permite a su vez un repertorio vasto dentro de la música popular desde el tango, el bolero, el folklore, la canción de cantautor latinoamericano y español. El lenguaje musical de "Papusas" es el resultado de la experiencia musical de sus integrantes, de su formación, trabajo vocal y de la investigación de los temas a interpretar en sus particularidades y orígenes como parte del patrimonio cultural. En la construcción de sus arreglos se incluyen temas solistas, dúos y tríos. Cantan con música en vivo que incluye guitarra, percusión, piano o bandoneón -lo que da características propias a su repertorio.</w:t>
      </w:r>
    </w:p>
    <w:p w:rsidR="001A1CFF" w:rsidRDefault="001A1CFF" w:rsidP="001A1CFF">
      <w:pPr>
        <w:spacing w:after="0" w:line="240" w:lineRule="auto"/>
        <w:jc w:val="both"/>
        <w:rPr>
          <w:rFonts w:ascii="Times New Roman" w:eastAsia="Times New Roman" w:hAnsi="Times New Roman" w:cs="Times New Roman"/>
          <w:lang w:eastAsia="es-AR"/>
        </w:rPr>
      </w:pPr>
    </w:p>
    <w:p w:rsidR="001A1CFF" w:rsidRPr="001A1CFF" w:rsidRDefault="001A1CFF" w:rsidP="001A1CFF">
      <w:pPr>
        <w:spacing w:after="0" w:line="240" w:lineRule="auto"/>
        <w:ind w:firstLine="708"/>
        <w:jc w:val="both"/>
        <w:rPr>
          <w:rFonts w:ascii="Times New Roman" w:eastAsia="Times New Roman" w:hAnsi="Times New Roman" w:cs="Times New Roman"/>
          <w:lang w:eastAsia="es-AR"/>
        </w:rPr>
      </w:pPr>
      <w:r w:rsidRPr="001A1CFF">
        <w:rPr>
          <w:rFonts w:ascii="Times New Roman" w:eastAsia="Times New Roman" w:hAnsi="Times New Roman" w:cs="Times New Roman"/>
          <w:lang w:eastAsia="es-AR"/>
        </w:rPr>
        <w:t>Que el grupo fue pre-seleccionado en el Concurso "Bares Notables" en las ediciones 2015 y 2018 que organiza el Gobierno de la Ciudad a través de la Dirección General de Patrimonio, Museos y Casco Histórico. Esta pre-selección no es más que el resultado de varios años de trabajo ininterrumpido en la escena artística porteña. Asimismo participan en la Noche de los Museos que organiza anualmente el Gobierno de la Ciudad en la sede del Hospital Interdisciplinario Psicoasistencial José T. Borda.</w:t>
      </w:r>
    </w:p>
    <w:p w:rsidR="001A1CFF" w:rsidRDefault="001A1CFF" w:rsidP="001A1CFF">
      <w:pPr>
        <w:spacing w:after="0" w:line="240" w:lineRule="auto"/>
        <w:jc w:val="both"/>
        <w:rPr>
          <w:rFonts w:ascii="Times New Roman" w:eastAsia="Times New Roman" w:hAnsi="Times New Roman" w:cs="Times New Roman"/>
          <w:lang w:eastAsia="es-AR"/>
        </w:rPr>
      </w:pPr>
    </w:p>
    <w:p w:rsidR="001A1CFF" w:rsidRPr="001A1CFF" w:rsidRDefault="001A1CFF" w:rsidP="001A1CFF">
      <w:pPr>
        <w:spacing w:after="0" w:line="240" w:lineRule="auto"/>
        <w:ind w:firstLine="708"/>
        <w:jc w:val="both"/>
        <w:rPr>
          <w:rFonts w:ascii="Times New Roman" w:eastAsia="Times New Roman" w:hAnsi="Times New Roman" w:cs="Times New Roman"/>
          <w:lang w:eastAsia="es-AR"/>
        </w:rPr>
      </w:pPr>
      <w:r w:rsidRPr="001A1CFF">
        <w:rPr>
          <w:rFonts w:ascii="Times New Roman" w:eastAsia="Times New Roman" w:hAnsi="Times New Roman" w:cs="Times New Roman"/>
          <w:lang w:eastAsia="es-AR"/>
        </w:rPr>
        <w:t>Que la culminación de este proyecto es la grabación de su disco "Latinoamérica mira" en el estudio Triada Sirso Iseas, presentado en mayo último en el bar "La Paila". El disco lo constituyen 13 temas del repertorio latinoamericano y nacional y cuenta con la dirección musical de Víctor Puelman y la producción vocal de Clara Terán. Anteriormente habían grabado un disco de Tango denominado “Papusas” en el Estudio Soler de Clara Terán, con los músicos Victor Puelman, Cindy Harcha y Mara Lafluf.</w:t>
      </w:r>
    </w:p>
    <w:p w:rsidR="001A1CFF" w:rsidRDefault="001A1CFF" w:rsidP="001A1CFF">
      <w:pPr>
        <w:spacing w:after="0" w:line="240" w:lineRule="auto"/>
        <w:jc w:val="both"/>
        <w:rPr>
          <w:rFonts w:ascii="Times New Roman" w:eastAsia="Times New Roman" w:hAnsi="Times New Roman" w:cs="Times New Roman"/>
          <w:lang w:eastAsia="es-AR"/>
        </w:rPr>
      </w:pPr>
    </w:p>
    <w:p w:rsidR="001A1CFF" w:rsidRPr="001A1CFF" w:rsidRDefault="001A1CFF" w:rsidP="001A1CFF">
      <w:pPr>
        <w:spacing w:after="0" w:line="240" w:lineRule="auto"/>
        <w:ind w:firstLine="708"/>
        <w:jc w:val="both"/>
        <w:rPr>
          <w:rFonts w:ascii="Times New Roman" w:eastAsia="Times New Roman" w:hAnsi="Times New Roman" w:cs="Times New Roman"/>
          <w:lang w:eastAsia="es-AR"/>
        </w:rPr>
      </w:pPr>
      <w:r w:rsidRPr="001A1CFF">
        <w:rPr>
          <w:rFonts w:ascii="Times New Roman" w:eastAsia="Times New Roman" w:hAnsi="Times New Roman" w:cs="Times New Roman"/>
          <w:lang w:eastAsia="es-AR"/>
        </w:rPr>
        <w:t xml:space="preserve">Que el disco "Latinoamérica mira" constituye un hito dentro de una carrera que se venía desplegando en los escenarios porteños, como los bares "Bar de Fondo", "La Poesía", "Bethania", "Centrofeca", "Bar o Bar", "Resto Wallace""Blas Parera", "Libario",. "Eloísa Bar", "Taconeando"; en los teatros "Ift", "El Colonial", "Teatro Verdi"; en los centros </w:t>
      </w:r>
      <w:r w:rsidRPr="001A1CFF">
        <w:rPr>
          <w:rFonts w:ascii="Times New Roman" w:eastAsia="Times New Roman" w:hAnsi="Times New Roman" w:cs="Times New Roman"/>
          <w:lang w:eastAsia="es-AR"/>
        </w:rPr>
        <w:lastRenderedPageBreak/>
        <w:t>culturales "Del Partido de la Estrada" y en el "Galpón Cultural de Caballito"; en la milonga "Centro Cultural Malatesta" Milonga Canning; en la peña "Cusca Risún" y en otros espacios culturales como "La Dama de Bollini", "La Aurora","Senior Pub", "La Posta del Tiro", "Bien Bohemio" y "La Casona".</w:t>
      </w:r>
    </w:p>
    <w:p w:rsidR="001A1CFF" w:rsidRDefault="001A1CFF" w:rsidP="001A1CFF">
      <w:pPr>
        <w:spacing w:after="0" w:line="240" w:lineRule="auto"/>
        <w:jc w:val="both"/>
        <w:rPr>
          <w:rFonts w:ascii="Times New Roman" w:eastAsia="Times New Roman" w:hAnsi="Times New Roman" w:cs="Times New Roman"/>
          <w:lang w:eastAsia="es-AR"/>
        </w:rPr>
      </w:pPr>
    </w:p>
    <w:p w:rsidR="001A1CFF" w:rsidRPr="005C42CD" w:rsidRDefault="001A1CFF" w:rsidP="001A1CFF">
      <w:pPr>
        <w:spacing w:after="0" w:line="240" w:lineRule="auto"/>
        <w:ind w:firstLine="708"/>
        <w:jc w:val="both"/>
        <w:rPr>
          <w:rFonts w:ascii="Times New Roman" w:eastAsia="Times New Roman" w:hAnsi="Times New Roman" w:cs="Times New Roman"/>
          <w:lang w:eastAsia="es-AR"/>
        </w:rPr>
      </w:pPr>
      <w:r w:rsidRPr="001A1CFF">
        <w:rPr>
          <w:rFonts w:ascii="Times New Roman" w:eastAsia="Times New Roman" w:hAnsi="Times New Roman" w:cs="Times New Roman"/>
          <w:lang w:eastAsia="es-AR"/>
        </w:rPr>
        <w:t>Que "Papusas" además es un trío de mujeres comprometidas con causas que atraviesan a toda nuestra sociedad, como son las que se recuerdan el 8 y el 24 de marzo, el Día Internacional de la Mujer y el Día de la Memoria por la Verdad y la Justicia respectivamente. Así es que se han presentado con diversas intervenciones, pero siempre a través de la música, para aportar a los eventos que siempre se desarrollan en dichas fechas.</w:t>
      </w:r>
    </w:p>
    <w:p w:rsidR="001A1CFF" w:rsidRDefault="001A1CFF" w:rsidP="00987EB5">
      <w:pPr>
        <w:ind w:firstLine="708"/>
        <w:jc w:val="both"/>
        <w:rPr>
          <w:rFonts w:ascii="Times New Roman" w:eastAsia="Times New Roman" w:hAnsi="Times New Roman" w:cs="Times New Roman"/>
          <w:lang w:eastAsia="es-AR"/>
        </w:rPr>
      </w:pPr>
    </w:p>
    <w:p w:rsidR="00987EB5"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1A1CFF" w:rsidRPr="001A1CFF" w:rsidRDefault="001A1CFF" w:rsidP="001A1CFF">
      <w:pPr>
        <w:ind w:firstLine="708"/>
        <w:jc w:val="center"/>
        <w:rPr>
          <w:rFonts w:ascii="Times New Roman" w:eastAsia="Times New Roman" w:hAnsi="Times New Roman" w:cs="Times New Roman"/>
          <w:b/>
          <w:lang w:eastAsia="es-AR"/>
        </w:rPr>
      </w:pPr>
      <w:r w:rsidRPr="001A1CFF">
        <w:rPr>
          <w:rFonts w:ascii="Times New Roman" w:eastAsia="Times New Roman" w:hAnsi="Times New Roman" w:cs="Times New Roman"/>
          <w:b/>
          <w:lang w:eastAsia="es-AR"/>
        </w:rPr>
        <w:t>DECLARACIÓN</w:t>
      </w:r>
    </w:p>
    <w:p w:rsidR="001A1CFF" w:rsidRPr="00CB268E" w:rsidRDefault="00AD3653" w:rsidP="001A1CFF">
      <w:pPr>
        <w:jc w:val="both"/>
        <w:rPr>
          <w:rFonts w:ascii="Times New Roman" w:eastAsia="Times New Roman" w:hAnsi="Times New Roman" w:cs="Times New Roman"/>
          <w:lang w:eastAsia="es-AR"/>
        </w:rPr>
      </w:pPr>
      <w:r>
        <w:rPr>
          <w:rFonts w:ascii="Times New Roman" w:eastAsia="Times New Roman" w:hAnsi="Times New Roman" w:cs="Times New Roman"/>
          <w:lang w:eastAsia="es-AR"/>
        </w:rPr>
        <w:br/>
        <w:t xml:space="preserve">Declárase </w:t>
      </w:r>
      <w:r w:rsidR="001A1CFF" w:rsidRPr="001A1CFF">
        <w:rPr>
          <w:rFonts w:ascii="Times New Roman" w:eastAsia="Times New Roman" w:hAnsi="Times New Roman" w:cs="Times New Roman"/>
          <w:lang w:eastAsia="es-AR"/>
        </w:rPr>
        <w:t xml:space="preserve">de interés cultural de la Ciudad Autónoma de Buenos Aires </w:t>
      </w:r>
      <w:r>
        <w:rPr>
          <w:rFonts w:ascii="Times New Roman" w:eastAsia="Times New Roman" w:hAnsi="Times New Roman" w:cs="Times New Roman"/>
          <w:lang w:eastAsia="es-AR"/>
        </w:rPr>
        <w:t xml:space="preserve">a las actividades desarrolladas por </w:t>
      </w:r>
      <w:r w:rsidR="001A1CFF" w:rsidRPr="001A1CFF">
        <w:rPr>
          <w:rFonts w:ascii="Times New Roman" w:eastAsia="Times New Roman" w:hAnsi="Times New Roman" w:cs="Times New Roman"/>
          <w:lang w:eastAsia="es-AR"/>
        </w:rPr>
        <w:t>el trío vocal de música popular "Papusas" integrado por Celina Castro, Cristina Grisolía y Mónica Fudín.</w:t>
      </w: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B10148"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B37AA" w:rsidRDefault="00B10148" w:rsidP="00B10148">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 xml:space="preserve">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 xml:space="preserve">  JUAN PABLO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B10148">
        <w:rPr>
          <w:rFonts w:ascii="Times New Roman" w:eastAsia="Times New Roman" w:hAnsi="Times New Roman" w:cs="Times New Roman"/>
          <w:color w:val="000000"/>
          <w:lang w:eastAsia="es-AR"/>
        </w:rPr>
        <w:t xml:space="preserve">      </w:t>
      </w:r>
      <w:r>
        <w:rPr>
          <w:rFonts w:ascii="Times New Roman" w:eastAsia="Times New Roman" w:hAnsi="Times New Roman" w:cs="Times New Roman"/>
          <w:color w:val="000000"/>
          <w:lang w:eastAsia="es-AR"/>
        </w:rPr>
        <w:t>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B10148"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B10148">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033A" w:rsidRDefault="00F5033A">
      <w:r>
        <w:separator/>
      </w:r>
    </w:p>
  </w:endnote>
  <w:endnote w:type="continuationSeparator" w:id="1">
    <w:p w:rsidR="00F5033A" w:rsidRDefault="00F503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10148" w:rsidRPr="00B10148">
        <w:rPr>
          <w:noProof/>
          <w:color w:val="333333"/>
          <w:sz w:val="20"/>
        </w:rPr>
        <w:t>08/08/2022 17:14:00</w:t>
      </w:r>
    </w:fldSimple>
    <w:r w:rsidRPr="001C19C4">
      <w:rPr>
        <w:color w:val="333333"/>
        <w:sz w:val="20"/>
      </w:rPr>
      <w:t xml:space="preserve">  -  Cantidad de caracteres: </w:t>
    </w:r>
    <w:fldSimple w:instr=" NUMCHARS  \* MERGEFORMAT ">
      <w:r w:rsidR="00B10148" w:rsidRPr="00B10148">
        <w:rPr>
          <w:noProof/>
          <w:color w:val="333333"/>
          <w:sz w:val="20"/>
        </w:rPr>
        <w:t>3821</w:t>
      </w:r>
    </w:fldSimple>
    <w:r w:rsidRPr="001C19C4">
      <w:rPr>
        <w:color w:val="333333"/>
        <w:sz w:val="20"/>
      </w:rPr>
      <w:t xml:space="preserve"> - Cantidad de palabras: </w:t>
    </w:r>
    <w:fldSimple w:instr=" NUMWORDS  \* MERGEFORMAT ">
      <w:r w:rsidR="00B10148" w:rsidRPr="00B10148">
        <w:rPr>
          <w:noProof/>
          <w:color w:val="333333"/>
          <w:sz w:val="20"/>
        </w:rPr>
        <w:t>709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B7B26" w:rsidRPr="001C19C4">
      <w:rPr>
        <w:rStyle w:val="Nmerodepgina"/>
        <w:color w:val="333333"/>
      </w:rPr>
      <w:fldChar w:fldCharType="begin"/>
    </w:r>
    <w:r w:rsidRPr="001C19C4">
      <w:rPr>
        <w:rStyle w:val="Nmerodepgina"/>
        <w:color w:val="333333"/>
      </w:rPr>
      <w:instrText xml:space="preserve"> PAGE </w:instrText>
    </w:r>
    <w:r w:rsidR="007B7B26" w:rsidRPr="001C19C4">
      <w:rPr>
        <w:rStyle w:val="Nmerodepgina"/>
        <w:color w:val="333333"/>
      </w:rPr>
      <w:fldChar w:fldCharType="separate"/>
    </w:r>
    <w:r w:rsidR="00B10148">
      <w:rPr>
        <w:rStyle w:val="Nmerodepgina"/>
        <w:noProof/>
        <w:color w:val="333333"/>
      </w:rPr>
      <w:t>3</w:t>
    </w:r>
    <w:r w:rsidR="007B7B26" w:rsidRPr="001C19C4">
      <w:rPr>
        <w:rStyle w:val="Nmerodepgina"/>
        <w:color w:val="333333"/>
      </w:rPr>
      <w:fldChar w:fldCharType="end"/>
    </w:r>
    <w:r w:rsidRPr="001C19C4">
      <w:rPr>
        <w:rStyle w:val="Nmerodepgina"/>
        <w:color w:val="333333"/>
      </w:rPr>
      <w:t>/</w:t>
    </w:r>
    <w:fldSimple w:instr=" NUMPAGES  \* MERGEFORMAT ">
      <w:r w:rsidR="00B10148" w:rsidRPr="00B1014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033A" w:rsidRDefault="00F5033A">
      <w:r>
        <w:separator/>
      </w:r>
    </w:p>
  </w:footnote>
  <w:footnote w:type="continuationSeparator" w:id="1">
    <w:p w:rsidR="00F5033A" w:rsidRDefault="00F503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5298"/>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003E"/>
    <w:rsid w:val="000F74CB"/>
    <w:rsid w:val="000F7E30"/>
    <w:rsid w:val="00103C6B"/>
    <w:rsid w:val="00104335"/>
    <w:rsid w:val="00127D10"/>
    <w:rsid w:val="00136787"/>
    <w:rsid w:val="00137389"/>
    <w:rsid w:val="00145948"/>
    <w:rsid w:val="00155C7C"/>
    <w:rsid w:val="00160A2A"/>
    <w:rsid w:val="001614A7"/>
    <w:rsid w:val="0019414B"/>
    <w:rsid w:val="001A1CFF"/>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B7B26"/>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D3653"/>
    <w:rsid w:val="00AE2E8F"/>
    <w:rsid w:val="00AF5760"/>
    <w:rsid w:val="00AF6352"/>
    <w:rsid w:val="00B05649"/>
    <w:rsid w:val="00B10148"/>
    <w:rsid w:val="00B1723C"/>
    <w:rsid w:val="00B177FE"/>
    <w:rsid w:val="00B264C1"/>
    <w:rsid w:val="00B26AC1"/>
    <w:rsid w:val="00B31B65"/>
    <w:rsid w:val="00B36178"/>
    <w:rsid w:val="00B4532F"/>
    <w:rsid w:val="00B46232"/>
    <w:rsid w:val="00B60FA6"/>
    <w:rsid w:val="00B85EE2"/>
    <w:rsid w:val="00B87C49"/>
    <w:rsid w:val="00BC0DF1"/>
    <w:rsid w:val="00BD2BEE"/>
    <w:rsid w:val="00BF2B7B"/>
    <w:rsid w:val="00BF71C2"/>
    <w:rsid w:val="00C05B94"/>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250F8"/>
    <w:rsid w:val="00E30CFF"/>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1107F"/>
    <w:rsid w:val="00F133CE"/>
    <w:rsid w:val="00F13C69"/>
    <w:rsid w:val="00F41DF6"/>
    <w:rsid w:val="00F5033A"/>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714961878">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495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3</Pages>
  <Words>709</Words>
  <Characters>3821</Characters>
  <Application>Microsoft Office Word</Application>
  <DocSecurity>0</DocSecurity>
  <Lines>115</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2022-08-08T20:51:00Z</cp:lastPrinted>
  <dcterms:created xsi:type="dcterms:W3CDTF">2022-08-05T19:21:00Z</dcterms:created>
  <dcterms:modified xsi:type="dcterms:W3CDTF">2022-08-08T20:52:00Z</dcterms:modified>
</cp:coreProperties>
</file>